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091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415DB" w:rsidRPr="00B42EBF" w:rsidTr="00B42EBF">
        <w:trPr>
          <w:trHeight w:val="6083"/>
        </w:trPr>
        <w:tc>
          <w:tcPr>
            <w:tcW w:w="3696" w:type="dxa"/>
          </w:tcPr>
          <w:p w:rsidR="009415DB" w:rsidRPr="00B42EBF" w:rsidRDefault="009415DB" w:rsidP="00BE302A">
            <w:pPr>
              <w:jc w:val="center"/>
              <w:rPr>
                <w:sz w:val="24"/>
                <w:szCs w:val="24"/>
              </w:rPr>
            </w:pPr>
            <w:r w:rsidRPr="00B42EBF">
              <w:rPr>
                <w:sz w:val="24"/>
                <w:szCs w:val="24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54993" w:rsidRPr="00B42EBF">
              <w:rPr>
                <w:b/>
                <w:sz w:val="24"/>
                <w:szCs w:val="24"/>
              </w:rPr>
              <w:t xml:space="preserve"> </w:t>
            </w:r>
            <w:r w:rsidR="00754993" w:rsidRPr="00B42EBF">
              <w:rPr>
                <w:sz w:val="24"/>
                <w:szCs w:val="24"/>
              </w:rPr>
              <w:t xml:space="preserve">Совета народных депутатов </w:t>
            </w:r>
            <w:r w:rsidR="00B42EBF" w:rsidRPr="00B42EBF">
              <w:rPr>
                <w:sz w:val="24"/>
                <w:szCs w:val="24"/>
              </w:rPr>
              <w:t xml:space="preserve"> </w:t>
            </w:r>
            <w:proofErr w:type="spellStart"/>
            <w:r w:rsidR="00BE302A">
              <w:rPr>
                <w:sz w:val="24"/>
                <w:szCs w:val="24"/>
              </w:rPr>
              <w:t>Вязноватовского</w:t>
            </w:r>
            <w:proofErr w:type="spellEnd"/>
            <w:r w:rsidR="00B42EBF" w:rsidRPr="00B42EBF">
              <w:rPr>
                <w:sz w:val="24"/>
                <w:szCs w:val="24"/>
              </w:rPr>
              <w:t xml:space="preserve"> сельского поселения</w:t>
            </w:r>
            <w:r w:rsidR="00B42EBF" w:rsidRPr="00B42E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A1B24" w:rsidRPr="00B42EBF">
              <w:rPr>
                <w:sz w:val="24"/>
                <w:szCs w:val="24"/>
              </w:rPr>
              <w:t>Нижнедевицкого</w:t>
            </w:r>
            <w:proofErr w:type="spellEnd"/>
            <w:r w:rsidR="00754993" w:rsidRPr="00B42EBF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 w:rsidRPr="00B42EBF">
              <w:rPr>
                <w:sz w:val="24"/>
                <w:szCs w:val="24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2EBF" w:rsidRPr="00B42EBF" w:rsidRDefault="009415DB" w:rsidP="00B42EBF">
            <w:pPr>
              <w:jc w:val="center"/>
              <w:rPr>
                <w:sz w:val="24"/>
                <w:szCs w:val="24"/>
              </w:rPr>
            </w:pPr>
            <w:proofErr w:type="gramStart"/>
            <w:r w:rsidRPr="00B42EBF">
              <w:rPr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54993" w:rsidRPr="00B42EBF">
              <w:rPr>
                <w:b/>
                <w:sz w:val="24"/>
                <w:szCs w:val="24"/>
              </w:rPr>
              <w:t xml:space="preserve"> </w:t>
            </w:r>
            <w:r w:rsidR="00754993" w:rsidRPr="00B42EBF">
              <w:rPr>
                <w:sz w:val="24"/>
                <w:szCs w:val="24"/>
              </w:rPr>
              <w:t xml:space="preserve">Совета народных депутатов </w:t>
            </w:r>
            <w:r w:rsidR="00B42EBF" w:rsidRPr="00B42EBF">
              <w:rPr>
                <w:sz w:val="24"/>
                <w:szCs w:val="24"/>
              </w:rPr>
              <w:t xml:space="preserve"> </w:t>
            </w:r>
            <w:r w:rsidR="00BE302A">
              <w:rPr>
                <w:sz w:val="24"/>
                <w:szCs w:val="24"/>
              </w:rPr>
              <w:t xml:space="preserve"> </w:t>
            </w:r>
            <w:proofErr w:type="spellStart"/>
            <w:r w:rsidR="00BE302A">
              <w:rPr>
                <w:sz w:val="24"/>
                <w:szCs w:val="24"/>
              </w:rPr>
              <w:t>Вязноватовского</w:t>
            </w:r>
            <w:proofErr w:type="spellEnd"/>
            <w:r w:rsidR="00BE302A" w:rsidRPr="00B42EBF">
              <w:rPr>
                <w:sz w:val="24"/>
                <w:szCs w:val="24"/>
              </w:rPr>
              <w:t xml:space="preserve"> </w:t>
            </w:r>
            <w:r w:rsidR="00B42EBF" w:rsidRPr="00B42EBF">
              <w:rPr>
                <w:sz w:val="24"/>
                <w:szCs w:val="24"/>
              </w:rPr>
              <w:t xml:space="preserve"> сельского поселения</w:t>
            </w:r>
            <w:r w:rsidR="00B42EBF" w:rsidRPr="00B42E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A1B24" w:rsidRPr="00B42EBF">
              <w:rPr>
                <w:sz w:val="24"/>
                <w:szCs w:val="24"/>
              </w:rPr>
              <w:t>Нижнедевицкого</w:t>
            </w:r>
            <w:proofErr w:type="spellEnd"/>
            <w:r w:rsidR="00754993" w:rsidRPr="00B42EBF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 w:rsidRPr="00B42EBF">
              <w:rPr>
                <w:sz w:val="24"/>
                <w:szCs w:val="24"/>
              </w:rPr>
              <w:t>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3697" w:type="dxa"/>
          </w:tcPr>
          <w:p w:rsidR="009415DB" w:rsidRPr="00B42EBF" w:rsidRDefault="009415DB" w:rsidP="00754993">
            <w:pPr>
              <w:jc w:val="center"/>
              <w:rPr>
                <w:sz w:val="24"/>
                <w:szCs w:val="24"/>
              </w:rPr>
            </w:pPr>
            <w:r w:rsidRPr="00B42EBF">
              <w:rPr>
                <w:sz w:val="24"/>
                <w:szCs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B42EBF">
              <w:rPr>
                <w:sz w:val="24"/>
                <w:szCs w:val="24"/>
              </w:rPr>
              <w:t>контроле за</w:t>
            </w:r>
            <w:proofErr w:type="gramEnd"/>
            <w:r w:rsidRPr="00B42EBF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</w:t>
            </w:r>
            <w:r w:rsidR="00754993" w:rsidRPr="00B42EBF">
              <w:rPr>
                <w:b/>
                <w:sz w:val="24"/>
                <w:szCs w:val="24"/>
              </w:rPr>
              <w:t xml:space="preserve"> </w:t>
            </w:r>
            <w:r w:rsidR="00754993" w:rsidRPr="00B42EBF">
              <w:rPr>
                <w:sz w:val="24"/>
                <w:szCs w:val="24"/>
              </w:rPr>
              <w:t xml:space="preserve">депутата Совета народных депутатов </w:t>
            </w:r>
            <w:r w:rsidR="00B42EBF" w:rsidRPr="00B42EBF">
              <w:rPr>
                <w:sz w:val="24"/>
                <w:szCs w:val="24"/>
              </w:rPr>
              <w:t xml:space="preserve"> </w:t>
            </w:r>
            <w:r w:rsidR="00BE302A">
              <w:rPr>
                <w:sz w:val="24"/>
                <w:szCs w:val="24"/>
              </w:rPr>
              <w:t xml:space="preserve"> </w:t>
            </w:r>
            <w:proofErr w:type="spellStart"/>
            <w:r w:rsidR="00BE302A">
              <w:rPr>
                <w:sz w:val="24"/>
                <w:szCs w:val="24"/>
              </w:rPr>
              <w:t>Вязноватовского</w:t>
            </w:r>
            <w:proofErr w:type="spellEnd"/>
            <w:r w:rsidR="00BE302A" w:rsidRPr="00B42EBF">
              <w:rPr>
                <w:sz w:val="24"/>
                <w:szCs w:val="24"/>
              </w:rPr>
              <w:t xml:space="preserve"> </w:t>
            </w:r>
            <w:r w:rsidR="00B42EBF" w:rsidRPr="00B42EBF">
              <w:rPr>
                <w:sz w:val="24"/>
                <w:szCs w:val="24"/>
              </w:rPr>
              <w:t xml:space="preserve"> сельского поселения</w:t>
            </w:r>
            <w:r w:rsidR="00B42EBF" w:rsidRPr="00B42E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A1B24" w:rsidRPr="00B42EBF">
              <w:rPr>
                <w:sz w:val="24"/>
                <w:szCs w:val="24"/>
              </w:rPr>
              <w:t>Нижнедевицкого</w:t>
            </w:r>
            <w:proofErr w:type="spellEnd"/>
            <w:r w:rsidR="00754993" w:rsidRPr="00B42EBF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3697" w:type="dxa"/>
          </w:tcPr>
          <w:p w:rsidR="009415DB" w:rsidRPr="00B42EBF" w:rsidRDefault="009415DB" w:rsidP="00754993">
            <w:pPr>
              <w:jc w:val="center"/>
              <w:rPr>
                <w:sz w:val="24"/>
                <w:szCs w:val="24"/>
              </w:rPr>
            </w:pPr>
            <w:r w:rsidRPr="00B42EBF">
              <w:rPr>
                <w:sz w:val="24"/>
                <w:szCs w:val="24"/>
              </w:rPr>
              <w:t xml:space="preserve">Количество лиц, замещающих муниципальные должности депутата </w:t>
            </w:r>
            <w:r w:rsidR="00754993" w:rsidRPr="00B42EBF">
              <w:rPr>
                <w:b/>
                <w:sz w:val="24"/>
                <w:szCs w:val="24"/>
              </w:rPr>
              <w:t xml:space="preserve"> </w:t>
            </w:r>
            <w:r w:rsidR="00754993" w:rsidRPr="00B42EBF">
              <w:rPr>
                <w:sz w:val="24"/>
                <w:szCs w:val="24"/>
              </w:rPr>
              <w:t xml:space="preserve">Совета народных депутатов </w:t>
            </w:r>
            <w:r w:rsidR="00B42EBF" w:rsidRPr="00B42EBF">
              <w:rPr>
                <w:sz w:val="24"/>
                <w:szCs w:val="24"/>
              </w:rPr>
              <w:t xml:space="preserve"> </w:t>
            </w:r>
            <w:r w:rsidR="00BE302A">
              <w:rPr>
                <w:sz w:val="24"/>
                <w:szCs w:val="24"/>
              </w:rPr>
              <w:t xml:space="preserve"> </w:t>
            </w:r>
            <w:proofErr w:type="spellStart"/>
            <w:r w:rsidR="00BE302A">
              <w:rPr>
                <w:sz w:val="24"/>
                <w:szCs w:val="24"/>
              </w:rPr>
              <w:t>Вязноватовского</w:t>
            </w:r>
            <w:proofErr w:type="spellEnd"/>
            <w:r w:rsidR="00BE302A" w:rsidRPr="00B42EBF">
              <w:rPr>
                <w:sz w:val="24"/>
                <w:szCs w:val="24"/>
              </w:rPr>
              <w:t xml:space="preserve"> </w:t>
            </w:r>
            <w:r w:rsidR="00B42EBF" w:rsidRPr="00B42EBF">
              <w:rPr>
                <w:sz w:val="24"/>
                <w:szCs w:val="24"/>
              </w:rPr>
              <w:t xml:space="preserve"> сельского поселения</w:t>
            </w:r>
            <w:r w:rsidR="00B42EBF" w:rsidRPr="00B42E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A1B24" w:rsidRPr="00B42EBF">
              <w:rPr>
                <w:sz w:val="24"/>
                <w:szCs w:val="24"/>
              </w:rPr>
              <w:t>Нижнедевицкого</w:t>
            </w:r>
            <w:proofErr w:type="spellEnd"/>
            <w:r w:rsidR="00754993" w:rsidRPr="00B42EBF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 w:rsidRPr="00B42EBF">
              <w:rPr>
                <w:sz w:val="24"/>
                <w:szCs w:val="24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415DB" w:rsidRPr="00B42EBF" w:rsidTr="009415DB">
        <w:tc>
          <w:tcPr>
            <w:tcW w:w="3696" w:type="dxa"/>
          </w:tcPr>
          <w:p w:rsidR="009415DB" w:rsidRPr="00B42EBF" w:rsidRDefault="00BE302A" w:rsidP="00941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96" w:type="dxa"/>
          </w:tcPr>
          <w:p w:rsidR="009415DB" w:rsidRPr="00B42EBF" w:rsidRDefault="009415DB" w:rsidP="009415DB">
            <w:pPr>
              <w:jc w:val="center"/>
              <w:rPr>
                <w:sz w:val="24"/>
                <w:szCs w:val="24"/>
              </w:rPr>
            </w:pPr>
            <w:r w:rsidRPr="00B42EBF">
              <w:rPr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9415DB" w:rsidRPr="00B42EBF" w:rsidRDefault="00BE302A" w:rsidP="00941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9415DB" w:rsidRPr="00B42EBF" w:rsidRDefault="00754993" w:rsidP="00754993">
            <w:pPr>
              <w:jc w:val="center"/>
              <w:rPr>
                <w:sz w:val="24"/>
                <w:szCs w:val="24"/>
              </w:rPr>
            </w:pPr>
            <w:r w:rsidRPr="00B42EBF">
              <w:rPr>
                <w:sz w:val="24"/>
                <w:szCs w:val="24"/>
              </w:rPr>
              <w:t>0</w:t>
            </w:r>
          </w:p>
        </w:tc>
      </w:tr>
    </w:tbl>
    <w:p w:rsidR="009415DB" w:rsidRDefault="009415DB" w:rsidP="009415DB">
      <w:pPr>
        <w:spacing w:after="0"/>
        <w:jc w:val="center"/>
        <w:rPr>
          <w:b/>
        </w:rPr>
      </w:pPr>
      <w:r w:rsidRPr="009415DB">
        <w:rPr>
          <w:b/>
        </w:rPr>
        <w:t xml:space="preserve">Информация </w:t>
      </w:r>
    </w:p>
    <w:p w:rsidR="00D76D0D" w:rsidRPr="00754993" w:rsidRDefault="009415DB" w:rsidP="00754993">
      <w:pPr>
        <w:spacing w:after="0"/>
        <w:jc w:val="center"/>
        <w:rPr>
          <w:b/>
        </w:rPr>
      </w:pPr>
      <w:r w:rsidRPr="009415DB">
        <w:rPr>
          <w:b/>
        </w:rPr>
        <w:t xml:space="preserve">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 w:rsidR="00BE302A">
        <w:rPr>
          <w:b/>
        </w:rPr>
        <w:t>Вязноватовского</w:t>
      </w:r>
      <w:proofErr w:type="spellEnd"/>
      <w:r w:rsidR="00B42EBF">
        <w:rPr>
          <w:b/>
        </w:rPr>
        <w:t xml:space="preserve"> сельского поселения </w:t>
      </w:r>
      <w:proofErr w:type="spellStart"/>
      <w:r w:rsidR="000A1B24">
        <w:rPr>
          <w:b/>
        </w:rPr>
        <w:t>Нижнедевицкого</w:t>
      </w:r>
      <w:proofErr w:type="spellEnd"/>
      <w:r w:rsidRPr="009415DB">
        <w:rPr>
          <w:b/>
        </w:rPr>
        <w:t xml:space="preserve">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за период с 1 января по 31 декабря </w:t>
      </w:r>
      <w:r>
        <w:rPr>
          <w:b/>
        </w:rPr>
        <w:t>2022</w:t>
      </w:r>
      <w:r w:rsidRPr="009415DB">
        <w:rPr>
          <w:b/>
        </w:rPr>
        <w:t xml:space="preserve"> года</w:t>
      </w:r>
    </w:p>
    <w:sectPr w:rsidR="00D76D0D" w:rsidRPr="00754993" w:rsidSect="00B42EBF">
      <w:headerReference w:type="default" r:id="rId6"/>
      <w:pgSz w:w="16838" w:h="11906" w:orient="landscape"/>
      <w:pgMar w:top="-567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675" w:rsidRDefault="005A1675" w:rsidP="009415DB">
      <w:pPr>
        <w:spacing w:after="0" w:line="240" w:lineRule="auto"/>
      </w:pPr>
      <w:r>
        <w:separator/>
      </w:r>
    </w:p>
  </w:endnote>
  <w:endnote w:type="continuationSeparator" w:id="0">
    <w:p w:rsidR="005A1675" w:rsidRDefault="005A1675" w:rsidP="0094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675" w:rsidRDefault="005A1675" w:rsidP="009415DB">
      <w:pPr>
        <w:spacing w:after="0" w:line="240" w:lineRule="auto"/>
      </w:pPr>
      <w:r>
        <w:separator/>
      </w:r>
    </w:p>
  </w:footnote>
  <w:footnote w:type="continuationSeparator" w:id="0">
    <w:p w:rsidR="005A1675" w:rsidRDefault="005A1675" w:rsidP="0094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B"/>
    <w:rsid w:val="00002E3C"/>
    <w:rsid w:val="00095A83"/>
    <w:rsid w:val="000A1B24"/>
    <w:rsid w:val="002627B5"/>
    <w:rsid w:val="002A0FD9"/>
    <w:rsid w:val="002B61E0"/>
    <w:rsid w:val="005A1675"/>
    <w:rsid w:val="00754993"/>
    <w:rsid w:val="00876667"/>
    <w:rsid w:val="009415DB"/>
    <w:rsid w:val="00B42EBF"/>
    <w:rsid w:val="00B97529"/>
    <w:rsid w:val="00BE302A"/>
    <w:rsid w:val="00D76D0D"/>
    <w:rsid w:val="00DC0557"/>
    <w:rsid w:val="00DD2C30"/>
    <w:rsid w:val="00E7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0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D2C30"/>
    <w:pPr>
      <w:keepNext/>
      <w:spacing w:after="0" w:line="240" w:lineRule="auto"/>
      <w:outlineLvl w:val="2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2C30"/>
    <w:rPr>
      <w:sz w:val="24"/>
    </w:rPr>
  </w:style>
  <w:style w:type="paragraph" w:styleId="a3">
    <w:name w:val="No Spacing"/>
    <w:uiPriority w:val="1"/>
    <w:qFormat/>
    <w:rsid w:val="00DD2C30"/>
    <w:rPr>
      <w:sz w:val="28"/>
      <w:szCs w:val="28"/>
      <w:lang w:eastAsia="en-US"/>
    </w:rPr>
  </w:style>
  <w:style w:type="table" w:styleId="a4">
    <w:name w:val="Table Grid"/>
    <w:basedOn w:val="a1"/>
    <w:uiPriority w:val="59"/>
    <w:rsid w:val="009415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15DB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15DB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mkricina</cp:lastModifiedBy>
  <cp:revision>4</cp:revision>
  <dcterms:created xsi:type="dcterms:W3CDTF">2023-04-17T08:06:00Z</dcterms:created>
  <dcterms:modified xsi:type="dcterms:W3CDTF">2023-05-26T08:50:00Z</dcterms:modified>
</cp:coreProperties>
</file>